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0e705253d646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e287503ff44720"/>
      <w:footerReference xmlns:r="http://schemas.openxmlformats.org/officeDocument/2006/relationships" w:type="default" r:id="Rbad527a3326144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CLG AS   ·   Org.nr 891 768 842   ·   c/o Anders Nordli, Inkognitogata 15B   ·   0256 OSLO   ·   anno@grette.no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e287503ff44720" /><Relationship Type="http://schemas.openxmlformats.org/officeDocument/2006/relationships/footer" Target="/word/footer1.xml" Id="Rbad527a332614486" /></Relationships>
</file>