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68745cdbb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RTJ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RTJ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0ad3106cd48e2"/>
      <w:footerReference xmlns:r="http://schemas.openxmlformats.org/officeDocument/2006/relationships" w:type="default" r:id="Raef12175b18d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RTJ KAPITAL AS   ·   Org.nr 912 886 913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RTJ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0ad3106cd48e2" /><Relationship Type="http://schemas.openxmlformats.org/officeDocument/2006/relationships/footer" Target="/word/footer1.xml" Id="Raef12175b18d4b6a" /></Relationships>
</file>