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75eea3f5f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22e97356d4d3c"/>
      <w:footerReference xmlns:r="http://schemas.openxmlformats.org/officeDocument/2006/relationships" w:type="default" r:id="R77628272a4ee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22e97356d4d3c" /><Relationship Type="http://schemas.openxmlformats.org/officeDocument/2006/relationships/footer" Target="/word/footer1.xml" Id="R77628272a4ee492f" /></Relationships>
</file>