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42899be7f47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4ba8be65afa4413b"/>
      <w:footerReference xmlns:r="http://schemas.openxmlformats.org/officeDocument/2006/relationships" w:type="default" r:id="R3cb0a571ff38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8be65afa4413b" /><Relationship Type="http://schemas.openxmlformats.org/officeDocument/2006/relationships/footer" Target="/word/footer1.xml" Id="R3cb0a571ff384eea" /></Relationships>
</file>